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52" w:rsidRDefault="00700C52" w:rsidP="00700C52">
      <w:pPr>
        <w:ind w:left="-142" w:firstLine="709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               </w:t>
      </w:r>
      <w:r>
        <w:rPr>
          <w:b/>
          <w:noProof/>
          <w:spacing w:val="4"/>
          <w:szCs w:val="28"/>
        </w:rPr>
        <w:drawing>
          <wp:inline distT="0" distB="0" distL="0" distR="0" wp14:anchorId="2A8575D1" wp14:editId="5D05A39F">
            <wp:extent cx="1013460" cy="9144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52" w:rsidRDefault="00700C52" w:rsidP="00700C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700C52" w:rsidRDefault="00700C52" w:rsidP="00700C52">
      <w:pPr>
        <w:pBdr>
          <w:bottom w:val="thinThickSmallGap" w:sz="24" w:space="0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«ЦУНТИНСКИЙ РАЙОН»</w:t>
      </w:r>
    </w:p>
    <w:p w:rsidR="00700C52" w:rsidRDefault="00700C52" w:rsidP="00700C52">
      <w:pPr>
        <w:pBdr>
          <w:bottom w:val="thinThickSmallGap" w:sz="24" w:space="0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700C52" w:rsidRDefault="00700C52" w:rsidP="00700C52">
      <w:pPr>
        <w:pBdr>
          <w:bottom w:val="thinThickSmallGap" w:sz="24" w:space="0" w:color="auto"/>
        </w:pBdr>
        <w:jc w:val="center"/>
        <w:rPr>
          <w:b/>
          <w:sz w:val="16"/>
          <w:szCs w:val="16"/>
        </w:rPr>
      </w:pPr>
    </w:p>
    <w:p w:rsidR="00700C52" w:rsidRDefault="00700C52" w:rsidP="00700C52">
      <w:pPr>
        <w:pStyle w:val="a4"/>
        <w:jc w:val="center"/>
        <w:rPr>
          <w:b/>
          <w:sz w:val="28"/>
          <w:szCs w:val="24"/>
        </w:rPr>
      </w:pPr>
    </w:p>
    <w:p w:rsidR="00700C52" w:rsidRDefault="00700C52" w:rsidP="00700C52">
      <w:pPr>
        <w:jc w:val="center"/>
        <w:rPr>
          <w:sz w:val="20"/>
          <w:szCs w:val="20"/>
        </w:rPr>
      </w:pPr>
    </w:p>
    <w:p w:rsidR="00700C52" w:rsidRDefault="00700C52" w:rsidP="00700C52">
      <w:pPr>
        <w:jc w:val="center"/>
      </w:pPr>
    </w:p>
    <w:p w:rsidR="00700C52" w:rsidRDefault="00700C52" w:rsidP="00700C52">
      <w:pPr>
        <w:jc w:val="center"/>
      </w:pPr>
    </w:p>
    <w:p w:rsidR="00700C52" w:rsidRDefault="00700C52" w:rsidP="0070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0C52" w:rsidRDefault="00700C52" w:rsidP="00700C52">
      <w:pPr>
        <w:jc w:val="center"/>
        <w:rPr>
          <w:b/>
          <w:sz w:val="28"/>
          <w:szCs w:val="28"/>
        </w:rPr>
      </w:pPr>
    </w:p>
    <w:p w:rsidR="00700C52" w:rsidRDefault="00700C52" w:rsidP="0070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29.07.2019г.</w:t>
      </w:r>
      <w:r>
        <w:rPr>
          <w:b/>
          <w:sz w:val="28"/>
          <w:szCs w:val="28"/>
        </w:rPr>
        <w:t xml:space="preserve">                                                                                                     № 107</w:t>
      </w:r>
    </w:p>
    <w:p w:rsidR="00700C52" w:rsidRDefault="00700C52" w:rsidP="0070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Цунта</w:t>
      </w:r>
    </w:p>
    <w:p w:rsidR="00700C52" w:rsidRDefault="00700C52" w:rsidP="00700C52">
      <w:pPr>
        <w:jc w:val="center"/>
        <w:rPr>
          <w:b/>
          <w:sz w:val="28"/>
          <w:szCs w:val="28"/>
        </w:rPr>
      </w:pPr>
    </w:p>
    <w:p w:rsidR="00700C52" w:rsidRPr="00DA714F" w:rsidRDefault="00700C52" w:rsidP="00700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000000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объективного формирования списка лиц, принявшие участие в боевых действиях в составе отрядов самообороны в ходе контртеррористической операции на территории Республики Дагестан в августе – сентябре 1999г. постановляю:</w:t>
      </w: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МР «Цунтинский район» комиссию для принятия окончательного решения, подтверждающий факт непосредственного участия гражданина в боевых действиях в составе отрядов самообороны согласно приложению.</w:t>
      </w: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2.Рекомендовать главам администрации сельских поселений создать поселенческие комиссии для рассмотрения обращений граждан о включении его в список лиц принявшие участие в боевых действиях в составе отрядов самообороны в августе-сентябре 1999 г.</w:t>
      </w: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3.Руководителю МКУ «СМИ и ИТО» Алиеву А.А. опубликовать данное постановление в районной газете «Дидойские вести» и разместить на официальном сайте райадминистрации.</w:t>
      </w: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исполнением настоящего постановления оставляю за собой.   </w:t>
      </w: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Pr="0099587E" w:rsidRDefault="00700C52" w:rsidP="00700C5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9587E">
        <w:rPr>
          <w:rFonts w:ascii="Times New Roman" w:hAnsi="Times New Roman"/>
          <w:b/>
          <w:sz w:val="28"/>
          <w:szCs w:val="28"/>
        </w:rPr>
        <w:t>И. о. главы МР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99587E">
        <w:rPr>
          <w:rFonts w:ascii="Times New Roman" w:hAnsi="Times New Roman"/>
          <w:b/>
          <w:sz w:val="28"/>
          <w:szCs w:val="28"/>
        </w:rPr>
        <w:t xml:space="preserve"> М. </w:t>
      </w:r>
      <w:proofErr w:type="spellStart"/>
      <w:r w:rsidRPr="0099587E">
        <w:rPr>
          <w:rFonts w:ascii="Times New Roman" w:hAnsi="Times New Roman"/>
          <w:b/>
          <w:sz w:val="28"/>
          <w:szCs w:val="28"/>
        </w:rPr>
        <w:t>Магдиев</w:t>
      </w:r>
      <w:proofErr w:type="spellEnd"/>
      <w:r w:rsidRPr="0099587E">
        <w:rPr>
          <w:rFonts w:ascii="Times New Roman" w:hAnsi="Times New Roman"/>
          <w:b/>
          <w:sz w:val="28"/>
          <w:szCs w:val="28"/>
        </w:rPr>
        <w:t xml:space="preserve">    </w:t>
      </w:r>
    </w:p>
    <w:p w:rsidR="00700C52" w:rsidRPr="0099587E" w:rsidRDefault="00700C52" w:rsidP="00700C5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0C52" w:rsidRPr="0099587E" w:rsidRDefault="00700C52" w:rsidP="00700C5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700C52" w:rsidRPr="0099587E" w:rsidRDefault="00700C52" w:rsidP="00700C5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99587E">
        <w:rPr>
          <w:rFonts w:ascii="Times New Roman" w:hAnsi="Times New Roman"/>
          <w:b/>
          <w:sz w:val="28"/>
          <w:szCs w:val="28"/>
        </w:rPr>
        <w:t>Приложение</w:t>
      </w:r>
    </w:p>
    <w:p w:rsidR="00700C52" w:rsidRPr="0099587E" w:rsidRDefault="00700C52" w:rsidP="00700C5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99587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587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99587E">
        <w:rPr>
          <w:rFonts w:ascii="Times New Roman" w:hAnsi="Times New Roman"/>
          <w:b/>
          <w:sz w:val="28"/>
          <w:szCs w:val="28"/>
        </w:rPr>
        <w:t xml:space="preserve"> постановлению</w:t>
      </w:r>
    </w:p>
    <w:p w:rsidR="00700C52" w:rsidRPr="0099587E" w:rsidRDefault="00700C52" w:rsidP="00700C5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99587E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99587E">
        <w:rPr>
          <w:rFonts w:ascii="Times New Roman" w:hAnsi="Times New Roman"/>
          <w:b/>
          <w:sz w:val="28"/>
          <w:szCs w:val="28"/>
        </w:rPr>
        <w:t xml:space="preserve"> МР «Цунтинский район»</w:t>
      </w:r>
    </w:p>
    <w:p w:rsidR="00700C52" w:rsidRDefault="00700C52" w:rsidP="00700C52">
      <w:pPr>
        <w:pStyle w:val="a4"/>
        <w:jc w:val="right"/>
      </w:pPr>
      <w:proofErr w:type="gramStart"/>
      <w:r w:rsidRPr="0099587E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99587E">
        <w:rPr>
          <w:rFonts w:ascii="Times New Roman" w:hAnsi="Times New Roman"/>
          <w:b/>
          <w:sz w:val="28"/>
          <w:szCs w:val="28"/>
        </w:rPr>
        <w:t xml:space="preserve"> 29.07.2019г. №107</w:t>
      </w:r>
      <w:r>
        <w:t xml:space="preserve">      </w:t>
      </w:r>
    </w:p>
    <w:p w:rsidR="00700C52" w:rsidRPr="0099587E" w:rsidRDefault="00700C52" w:rsidP="00700C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00C52" w:rsidRPr="0099587E" w:rsidRDefault="00700C52" w:rsidP="00700C5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9587E">
        <w:rPr>
          <w:rFonts w:ascii="Times New Roman" w:hAnsi="Times New Roman"/>
          <w:sz w:val="28"/>
          <w:szCs w:val="28"/>
        </w:rPr>
        <w:t>Состав</w:t>
      </w:r>
    </w:p>
    <w:p w:rsidR="00700C52" w:rsidRPr="0099587E" w:rsidRDefault="00700C52" w:rsidP="00700C5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87E">
        <w:rPr>
          <w:rFonts w:ascii="Times New Roman" w:hAnsi="Times New Roman"/>
          <w:sz w:val="28"/>
          <w:szCs w:val="28"/>
        </w:rPr>
        <w:t>районной</w:t>
      </w:r>
      <w:proofErr w:type="gramEnd"/>
      <w:r w:rsidRPr="0099587E">
        <w:rPr>
          <w:rFonts w:ascii="Times New Roman" w:hAnsi="Times New Roman"/>
          <w:sz w:val="28"/>
          <w:szCs w:val="28"/>
        </w:rPr>
        <w:t xml:space="preserve"> комиссии для принятия решения о формировании списка лиц, подтверждающий факт непосредственного участия гражданина в боевых действиях в составе</w:t>
      </w:r>
      <w:r>
        <w:rPr>
          <w:rFonts w:ascii="Times New Roman" w:hAnsi="Times New Roman"/>
          <w:sz w:val="28"/>
          <w:szCs w:val="28"/>
        </w:rPr>
        <w:t xml:space="preserve"> отрядов самообороны в ходе контртеррористической</w:t>
      </w:r>
      <w:r w:rsidRPr="0099587E">
        <w:rPr>
          <w:rFonts w:ascii="Times New Roman" w:hAnsi="Times New Roman"/>
          <w:sz w:val="28"/>
          <w:szCs w:val="28"/>
        </w:rPr>
        <w:t xml:space="preserve">  операции на территории Республики Дагестан в августе – сентябре 1999 г.</w:t>
      </w:r>
    </w:p>
    <w:p w:rsidR="00700C52" w:rsidRPr="0099587E" w:rsidRDefault="00700C52" w:rsidP="00700C52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00C52" w:rsidRPr="0099587E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9587E">
        <w:rPr>
          <w:rFonts w:ascii="Times New Roman" w:hAnsi="Times New Roman"/>
          <w:sz w:val="28"/>
          <w:szCs w:val="28"/>
        </w:rPr>
        <w:t>1.Магомедов Ш.А. – глава МР «Цунтинский район», председатель комиссии;</w:t>
      </w:r>
    </w:p>
    <w:p w:rsidR="00700C52" w:rsidRPr="0099587E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9587E">
        <w:rPr>
          <w:rFonts w:ascii="Times New Roman" w:hAnsi="Times New Roman"/>
          <w:sz w:val="28"/>
          <w:szCs w:val="28"/>
        </w:rPr>
        <w:t>2.Курбаналиев М.М. – военный комиссар Цунтинского района, член; комиссии</w:t>
      </w:r>
    </w:p>
    <w:p w:rsidR="00700C52" w:rsidRPr="0099587E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9587E">
        <w:rPr>
          <w:rFonts w:ascii="Times New Roman" w:hAnsi="Times New Roman"/>
          <w:sz w:val="28"/>
          <w:szCs w:val="28"/>
        </w:rPr>
        <w:t>3.Магомедов М.З. – начальник ОМВД РФ по Цунтинскому району, член комиссии;</w:t>
      </w:r>
    </w:p>
    <w:p w:rsidR="00700C52" w:rsidRPr="0099587E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9587E">
        <w:rPr>
          <w:rFonts w:ascii="Times New Roman" w:hAnsi="Times New Roman"/>
          <w:sz w:val="28"/>
          <w:szCs w:val="28"/>
        </w:rPr>
        <w:t>4.Абдурахманов С.С. – член комиссии</w:t>
      </w:r>
    </w:p>
    <w:p w:rsidR="00700C52" w:rsidRPr="0099587E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9587E">
        <w:rPr>
          <w:rFonts w:ascii="Times New Roman" w:hAnsi="Times New Roman"/>
          <w:sz w:val="28"/>
          <w:szCs w:val="28"/>
        </w:rPr>
        <w:t>5.Курбанов М.Г. – член комиссии</w:t>
      </w: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9587E">
        <w:rPr>
          <w:rFonts w:ascii="Times New Roman" w:hAnsi="Times New Roman"/>
          <w:sz w:val="28"/>
          <w:szCs w:val="28"/>
        </w:rPr>
        <w:t>6.Гаджимурадов Г.З. – член комиссии</w:t>
      </w: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7.Главы АСП</w:t>
      </w:r>
      <w:r>
        <w:rPr>
          <w:rFonts w:ascii="Times New Roman" w:hAnsi="Times New Roman"/>
          <w:sz w:val="28"/>
          <w:szCs w:val="28"/>
        </w:rPr>
        <w:t xml:space="preserve"> – член комиссии</w:t>
      </w: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C52" w:rsidRDefault="00700C52" w:rsidP="00700C5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82"/>
    <w:rsid w:val="001C37DF"/>
    <w:rsid w:val="00294E2A"/>
    <w:rsid w:val="00623C82"/>
    <w:rsid w:val="0070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C5C4-BBA8-4E3A-9C6C-4820466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0C5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00C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2019-07-31T06:49:00Z</dcterms:created>
  <dcterms:modified xsi:type="dcterms:W3CDTF">2019-07-31T06:51:00Z</dcterms:modified>
</cp:coreProperties>
</file>